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8D" w:rsidRDefault="004B628D" w:rsidP="004B628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533400"/>
            <wp:effectExtent l="19050" t="0" r="952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28D" w:rsidRDefault="004B628D" w:rsidP="004B628D">
      <w:pPr>
        <w:pStyle w:val="a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</w:t>
      </w:r>
    </w:p>
    <w:p w:rsidR="004B628D" w:rsidRDefault="004B628D" w:rsidP="004B628D">
      <w:pPr>
        <w:pStyle w:val="a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ОБРАЗОВАНИЯНАДЕЖДИНСКИЙ СЕЛЬСОВЕТ САРАКТАШСКОГО РАЙОНАОРЕНБУРГСКОЙ ОБЛАСТИ</w:t>
      </w:r>
    </w:p>
    <w:p w:rsidR="004B628D" w:rsidRDefault="004B628D" w:rsidP="004B628D">
      <w:pPr>
        <w:pStyle w:val="a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ЧЕТВЕРТОГО СОЗЫВА</w:t>
      </w:r>
    </w:p>
    <w:p w:rsidR="004B628D" w:rsidRDefault="004B628D" w:rsidP="004B628D">
      <w:pPr>
        <w:pStyle w:val="a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4B628D" w:rsidRDefault="004B628D" w:rsidP="004B62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тридцатого заседания Совета депутатов</w:t>
      </w:r>
    </w:p>
    <w:p w:rsidR="004B628D" w:rsidRDefault="004B628D" w:rsidP="004B62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4B628D" w:rsidRDefault="004B628D" w:rsidP="004B62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4B628D" w:rsidRDefault="004B628D" w:rsidP="004B62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01 июля 2022 год                                                                                         № 75</w:t>
      </w:r>
    </w:p>
    <w:p w:rsidR="004B628D" w:rsidRDefault="004B628D" w:rsidP="004B628D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 утверждении отчета об исполнении </w:t>
      </w:r>
    </w:p>
    <w:p w:rsidR="004B628D" w:rsidRDefault="004B628D" w:rsidP="004B628D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местного бюджета за 1 полугодие 2022 года</w:t>
      </w:r>
    </w:p>
    <w:p w:rsidR="004B628D" w:rsidRDefault="004B628D" w:rsidP="004B62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рассмотрев итоги исполнения  бюджета за </w:t>
      </w:r>
      <w:r>
        <w:rPr>
          <w:rFonts w:ascii="Times New Roman" w:hAnsi="Times New Roman"/>
          <w:sz w:val="28"/>
          <w:szCs w:val="24"/>
        </w:rPr>
        <w:t xml:space="preserve">1 полугодие 2022 года </w:t>
      </w:r>
      <w:r>
        <w:rPr>
          <w:rFonts w:ascii="Times New Roman" w:hAnsi="Times New Roman"/>
          <w:sz w:val="28"/>
          <w:szCs w:val="28"/>
        </w:rPr>
        <w:t xml:space="preserve">по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B628D" w:rsidRDefault="004B628D" w:rsidP="004B62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B628D" w:rsidRDefault="004B628D" w:rsidP="004B62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B628D" w:rsidRDefault="004B628D" w:rsidP="004B62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отчет об исполнении бюджета  за </w:t>
      </w:r>
      <w:r>
        <w:rPr>
          <w:rFonts w:ascii="Times New Roman" w:hAnsi="Times New Roman"/>
          <w:sz w:val="28"/>
          <w:szCs w:val="24"/>
        </w:rPr>
        <w:t xml:space="preserve">1 полугодие 2022 года </w:t>
      </w:r>
      <w:r>
        <w:rPr>
          <w:rFonts w:ascii="Times New Roman" w:hAnsi="Times New Roman"/>
          <w:sz w:val="28"/>
          <w:szCs w:val="28"/>
        </w:rPr>
        <w:t xml:space="preserve">по доходам в сумме  2 900 591,03 рублей и по расходам в сумме 2 720 340,66 рублей. </w:t>
      </w:r>
    </w:p>
    <w:p w:rsidR="004B628D" w:rsidRDefault="004B628D" w:rsidP="004B62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2.Решение Совета депутатов  вступает в силу после его обнародования и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 сети «Интернет».</w:t>
      </w:r>
    </w:p>
    <w:p w:rsidR="004B628D" w:rsidRDefault="004B628D" w:rsidP="004B62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3.Контроль за исполнением 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(</w:t>
      </w:r>
      <w:proofErr w:type="spellStart"/>
      <w:r>
        <w:rPr>
          <w:rFonts w:ascii="Times New Roman" w:hAnsi="Times New Roman"/>
          <w:sz w:val="28"/>
          <w:szCs w:val="28"/>
        </w:rPr>
        <w:t>Сметанин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С.Г.).</w:t>
      </w:r>
    </w:p>
    <w:p w:rsidR="004B628D" w:rsidRDefault="004B628D" w:rsidP="004B628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B628D" w:rsidRDefault="004B628D" w:rsidP="004B628D">
      <w:pPr>
        <w:spacing w:after="0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Н.И.Андрейчева</w:t>
      </w:r>
      <w:proofErr w:type="spellEnd"/>
    </w:p>
    <w:p w:rsidR="004B628D" w:rsidRDefault="004B628D" w:rsidP="004B628D">
      <w:pPr>
        <w:spacing w:after="0"/>
        <w:ind w:left="360"/>
        <w:rPr>
          <w:rFonts w:ascii="Times New Roman" w:hAnsi="Times New Roman"/>
          <w:sz w:val="16"/>
          <w:szCs w:val="16"/>
        </w:rPr>
      </w:pPr>
    </w:p>
    <w:p w:rsidR="004B628D" w:rsidRDefault="004B628D" w:rsidP="004B628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B628D" w:rsidRDefault="004B628D" w:rsidP="004B628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4B628D" w:rsidRDefault="004B628D" w:rsidP="004B628D">
      <w:pPr>
        <w:spacing w:after="0"/>
        <w:ind w:left="360"/>
        <w:rPr>
          <w:rFonts w:ascii="Times New Roman" w:hAnsi="Times New Roman"/>
          <w:sz w:val="16"/>
          <w:szCs w:val="16"/>
        </w:rPr>
      </w:pPr>
    </w:p>
    <w:p w:rsidR="004B628D" w:rsidRDefault="004B628D" w:rsidP="004B62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р-на, прокуратуре района, постоянной комиссии.</w:t>
      </w:r>
    </w:p>
    <w:p w:rsidR="004B628D" w:rsidRDefault="004B628D" w:rsidP="004B62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628D" w:rsidRDefault="004B628D" w:rsidP="004B62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628D" w:rsidRDefault="004B628D" w:rsidP="004B62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628D" w:rsidRDefault="004B628D" w:rsidP="004B62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1168" w:rsidRDefault="008F1168"/>
    <w:sectPr w:rsidR="008F1168" w:rsidSect="005E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B628D"/>
    <w:rsid w:val="004B628D"/>
    <w:rsid w:val="005E2134"/>
    <w:rsid w:val="00754D5E"/>
    <w:rsid w:val="008F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4B628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semiHidden/>
    <w:unhideWhenUsed/>
    <w:rsid w:val="004B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2022-07-01T10:49:00Z</dcterms:created>
  <dcterms:modified xsi:type="dcterms:W3CDTF">2022-07-01T10:49:00Z</dcterms:modified>
</cp:coreProperties>
</file>