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FD" w:rsidRDefault="00F53DFD"/>
    <w:tbl>
      <w:tblPr>
        <w:tblW w:w="9791" w:type="dxa"/>
        <w:tblLayout w:type="fixed"/>
        <w:tblLook w:val="01E0"/>
      </w:tblPr>
      <w:tblGrid>
        <w:gridCol w:w="3105"/>
        <w:gridCol w:w="3107"/>
        <w:gridCol w:w="3579"/>
      </w:tblGrid>
      <w:tr w:rsidR="00F53DFD">
        <w:trPr>
          <w:trHeight w:val="973"/>
        </w:trPr>
        <w:tc>
          <w:tcPr>
            <w:tcW w:w="3105" w:type="dxa"/>
          </w:tcPr>
          <w:p w:rsidR="00F53DFD" w:rsidRDefault="00F53DFD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F53DFD" w:rsidRDefault="0076239D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23850" cy="552450"/>
                  <wp:effectExtent l="0" t="0" r="0" b="0"/>
                  <wp:docPr id="2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F53DFD" w:rsidRDefault="00F53DF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F53DFD" w:rsidRDefault="0076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F53DFD" w:rsidRDefault="0076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F53DFD" w:rsidRDefault="0076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F53DFD" w:rsidRDefault="00F53DF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53DFD" w:rsidRDefault="0076239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внеочередное сорок пятое заседания Совета депутатов</w:t>
      </w:r>
    </w:p>
    <w:p w:rsidR="00F53DFD" w:rsidRDefault="0076239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F53DFD" w:rsidRDefault="0076239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tbl>
      <w:tblPr>
        <w:tblW w:w="3302" w:type="dxa"/>
        <w:tblInd w:w="250" w:type="dxa"/>
        <w:tblLayout w:type="fixed"/>
        <w:tblLook w:val="04A0"/>
      </w:tblPr>
      <w:tblGrid>
        <w:gridCol w:w="3302"/>
      </w:tblGrid>
      <w:tr w:rsidR="00F53DFD" w:rsidTr="0076239D">
        <w:trPr>
          <w:trHeight w:val="150"/>
        </w:trPr>
        <w:tc>
          <w:tcPr>
            <w:tcW w:w="3302" w:type="dxa"/>
          </w:tcPr>
          <w:p w:rsidR="00F53DFD" w:rsidRDefault="0076239D">
            <w:pPr>
              <w:widowControl w:val="0"/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DFD" w:rsidRPr="0076239D" w:rsidRDefault="00F53DFD" w:rsidP="0076239D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DFD" w:rsidRDefault="0076239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исполнения бюджета  за 9 месяцев 2023 год</w:t>
      </w:r>
    </w:p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12, 132  Конституции Российской Федерации, статьи 272 Бюджетного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рассмотрев итоги исполнения  бю</w:t>
      </w:r>
      <w:r>
        <w:rPr>
          <w:rFonts w:ascii="Times New Roman" w:hAnsi="Times New Roman"/>
          <w:sz w:val="28"/>
          <w:szCs w:val="28"/>
        </w:rPr>
        <w:t xml:space="preserve">джета за 9 месяцев 2023 года   по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53DFD" w:rsidRDefault="007623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об исполнении бюджета  за 9 месяцев  2023 года по доходам 3 215 453,02 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3 228 406,03 </w:t>
      </w:r>
      <w:r>
        <w:rPr>
          <w:rFonts w:ascii="Times New Roman" w:hAnsi="Times New Roman"/>
          <w:sz w:val="28"/>
          <w:szCs w:val="24"/>
        </w:rPr>
        <w:t>рублей.</w:t>
      </w:r>
    </w:p>
    <w:p w:rsidR="00F53DFD" w:rsidRDefault="00F53DF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3DFD" w:rsidRDefault="007623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данного решения возложить на постоянную бюджетную политику  (Трушину О.А.).</w:t>
      </w:r>
    </w:p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_____________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</w:p>
    <w:p w:rsidR="00F53DFD" w:rsidRDefault="007623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3926032</wp:posOffset>
            </wp:positionH>
            <wp:positionV relativeFrom="page">
              <wp:posOffset>8944495</wp:posOffset>
            </wp:positionV>
            <wp:extent cx="2025881" cy="814647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81" cy="81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_____________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F53DFD" w:rsidRDefault="00F53DFD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39D" w:rsidRDefault="0076239D" w:rsidP="0076239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6239D" w:rsidRDefault="0076239D" w:rsidP="0076239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F53DFD" w:rsidRPr="0076239D" w:rsidRDefault="0076239D" w:rsidP="0076239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6239D">
        <w:rPr>
          <w:rFonts w:ascii="Times New Roman" w:hAnsi="Times New Roman"/>
          <w:sz w:val="24"/>
          <w:szCs w:val="24"/>
        </w:rPr>
        <w:t xml:space="preserve">Разослано: </w:t>
      </w:r>
      <w:proofErr w:type="spellStart"/>
      <w:r w:rsidRPr="0076239D">
        <w:rPr>
          <w:rFonts w:ascii="Times New Roman" w:hAnsi="Times New Roman"/>
          <w:sz w:val="24"/>
          <w:szCs w:val="24"/>
        </w:rPr>
        <w:t>Косяковой</w:t>
      </w:r>
      <w:proofErr w:type="spellEnd"/>
      <w:r w:rsidRPr="0076239D">
        <w:rPr>
          <w:rFonts w:ascii="Times New Roman" w:hAnsi="Times New Roman"/>
          <w:sz w:val="24"/>
          <w:szCs w:val="24"/>
        </w:rPr>
        <w:t xml:space="preserve"> Л.Н.</w:t>
      </w:r>
      <w:r w:rsidRPr="0076239D">
        <w:rPr>
          <w:rFonts w:ascii="Times New Roman" w:hAnsi="Times New Roman"/>
          <w:sz w:val="24"/>
          <w:szCs w:val="24"/>
        </w:rPr>
        <w:t>, прокуратуре района, постоянной комиссии, в дело</w:t>
      </w:r>
    </w:p>
    <w:p w:rsidR="00F53DFD" w:rsidRDefault="00F53D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3DFD" w:rsidRDefault="00F53DFD"/>
    <w:sectPr w:rsidR="00F53DFD" w:rsidSect="0076239D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F53DFD"/>
    <w:rsid w:val="0076239D"/>
    <w:rsid w:val="00F5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021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53DF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F53DFD"/>
    <w:pPr>
      <w:spacing w:after="140"/>
    </w:pPr>
  </w:style>
  <w:style w:type="paragraph" w:styleId="a5">
    <w:name w:val="List"/>
    <w:basedOn w:val="a4"/>
    <w:rsid w:val="00F53DFD"/>
    <w:rPr>
      <w:rFonts w:cs="Nirmala UI"/>
    </w:rPr>
  </w:style>
  <w:style w:type="paragraph" w:customStyle="1" w:styleId="Caption">
    <w:name w:val="Caption"/>
    <w:basedOn w:val="a"/>
    <w:qFormat/>
    <w:rsid w:val="00F53DF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F53DFD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B602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2023-11-13T06:20:00Z</cp:lastPrinted>
  <dcterms:created xsi:type="dcterms:W3CDTF">2023-11-13T06:21:00Z</dcterms:created>
  <dcterms:modified xsi:type="dcterms:W3CDTF">2023-11-13T06:21:00Z</dcterms:modified>
  <dc:language>ru-RU</dc:language>
</cp:coreProperties>
</file>